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ADM.271.</w:t>
      </w:r>
      <w:r w:rsidR="00C15D2C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7</w:t>
      </w:r>
      <w:r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.20</w:t>
      </w:r>
      <w:r w:rsidR="00C15D2C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19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ZAŁĄCZNIK NR 2a</w:t>
      </w:r>
    </w:p>
    <w:p w:rsidR="008F20A7" w:rsidRPr="005C3E32" w:rsidRDefault="008F20A7" w:rsidP="008F20A7">
      <w:pPr>
        <w:widowControl w:val="0"/>
        <w:suppressAutoHyphens/>
        <w:spacing w:after="12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FORMULARZ CENOWY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6"/>
          <w:szCs w:val="20"/>
          <w:lang w:eastAsia="pl-PL"/>
        </w:rPr>
        <w:t xml:space="preserve">Zadanie nr 1 - 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Dostawa mi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sa, w</w:t>
      </w:r>
      <w:r w:rsidRPr="005C3E32">
        <w:rPr>
          <w:rFonts w:ascii="Thorndale" w:eastAsia="HG Mincho Light J" w:hAnsi="Thorndale" w:cs="Times New Roman" w:hint="cs"/>
          <w:b/>
          <w:color w:val="000000"/>
          <w:sz w:val="24"/>
          <w:szCs w:val="20"/>
          <w:lang w:eastAsia="pl-PL"/>
        </w:rPr>
        <w:t>ę</w:t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dlin, drobiu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CPV 15100000-9</w:t>
      </w:r>
      <w:bookmarkStart w:id="0" w:name="_GoBack"/>
      <w:bookmarkEnd w:id="0"/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oferent ................................................................................................................................................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  <w:t>(nazwa i adres)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b/>
          <w:color w:val="000000"/>
          <w:sz w:val="24"/>
          <w:szCs w:val="20"/>
          <w:lang w:eastAsia="pl-PL"/>
        </w:rPr>
        <w:tab/>
      </w:r>
    </w:p>
    <w:tbl>
      <w:tblPr>
        <w:tblW w:w="96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7"/>
        <w:gridCol w:w="3260"/>
        <w:gridCol w:w="943"/>
        <w:gridCol w:w="943"/>
        <w:gridCol w:w="1870"/>
        <w:gridCol w:w="1870"/>
      </w:tblGrid>
      <w:tr w:rsidR="00513820" w:rsidRPr="00513820" w:rsidTr="00513820">
        <w:trPr>
          <w:tblHeader/>
          <w:jc w:val="center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Nazwa towaru</w:t>
            </w: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Jedn. miary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Ilość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Cena jednostkowa brutto</w:t>
            </w: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 xml:space="preserve"> (zł.)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Wartość brutto</w:t>
            </w: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3"/>
                <w:szCs w:val="23"/>
                <w:lang w:eastAsia="pl-PL"/>
              </w:rPr>
              <w:t>(zł.)</w:t>
            </w: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Baleron  wędzony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Boczek mielony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Boczek rolowany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Filet z piersi kurczaka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Golonki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Karkówka bez kości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Kaszanka gryczana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krakowska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mielonka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mortadela parzona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70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parówkowa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serwolatka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szynkowa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wiejska wędzona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30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zwyczajna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380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Kiełbasa żywiecka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Kości schabowe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750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Kurczak świeży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Łopatka bez kości 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850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Nogi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30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Ozory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Parówki cienkie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lastRenderedPageBreak/>
              <w:t>23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Pasztet pieczony foremka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240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Pasztetowa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Pieczeń rzymska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130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Pieczeń wiedeńska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130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Polędwica drobiowa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Polędwica sopocka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Przysmak turystyczny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Salceson ozorkowy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Schab bez kości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180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Serca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Słonina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200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Schab pieczony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Szynka z indyka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Szynka drobiowa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Szynka konserwowa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100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Szynka wędzona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Udko z kurczaka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</w:pPr>
            <w:r w:rsidRPr="00513820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300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Udziec wołowy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Default="00525F71" w:rsidP="00525F71">
            <w:pPr>
              <w:jc w:val="center"/>
            </w:pPr>
            <w:r w:rsidRPr="00454DFE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50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Wątroba wieprzowa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Default="00525F71" w:rsidP="00525F71">
            <w:pPr>
              <w:jc w:val="center"/>
            </w:pPr>
            <w:r w:rsidRPr="00454DFE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Wątróbka drobiowa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Default="00525F71" w:rsidP="00525F71">
            <w:pPr>
              <w:jc w:val="center"/>
            </w:pPr>
            <w:r w:rsidRPr="00454DFE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Pr="00FE06C0" w:rsidRDefault="00525F71" w:rsidP="00525F71">
            <w:pPr>
              <w:jc w:val="center"/>
            </w:pPr>
            <w:r w:rsidRPr="00FE06C0">
              <w:t>60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25F71" w:rsidRPr="00513820" w:rsidTr="00D550F3">
        <w:trPr>
          <w:trHeight w:hRule="exact" w:val="454"/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25F71" w:rsidRDefault="00525F71" w:rsidP="00525F71">
            <w:pPr>
              <w:rPr>
                <w:rFonts w:ascii="Times New Roman" w:hAnsi="Times New Roman" w:cs="Times New Roman"/>
                <w:color w:val="000000"/>
              </w:rPr>
            </w:pPr>
            <w:r w:rsidRPr="00525F71">
              <w:rPr>
                <w:rFonts w:ascii="Times New Roman" w:hAnsi="Times New Roman" w:cs="Times New Roman"/>
                <w:color w:val="000000"/>
              </w:rPr>
              <w:t xml:space="preserve"> Wołowina z kością </w:t>
            </w:r>
            <w:r w:rsidR="00D633A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25F71">
              <w:rPr>
                <w:rFonts w:ascii="Times New Roman" w:hAnsi="Times New Roman" w:cs="Times New Roman"/>
                <w:color w:val="000000"/>
              </w:rPr>
              <w:t>rozbratel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Default="00525F71" w:rsidP="00525F71">
            <w:pPr>
              <w:jc w:val="center"/>
            </w:pPr>
            <w:r w:rsidRPr="00454DFE">
              <w:rPr>
                <w:rFonts w:ascii="Times New Roman" w:eastAsia="HG Mincho Light J" w:hAnsi="Times New Roman" w:cs="Times New Roman"/>
                <w:sz w:val="23"/>
                <w:szCs w:val="23"/>
                <w:lang w:eastAsia="pl-PL"/>
              </w:rPr>
              <w:t>kg.</w:t>
            </w: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</w:tcPr>
          <w:p w:rsidR="00525F71" w:rsidRDefault="00525F71" w:rsidP="00525F71">
            <w:pPr>
              <w:jc w:val="center"/>
            </w:pPr>
            <w:r w:rsidRPr="00FE06C0">
              <w:t>20</w:t>
            </w: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5F71" w:rsidRPr="00513820" w:rsidRDefault="00525F71" w:rsidP="00525F7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13820" w:rsidRPr="00513820" w:rsidTr="00513820">
        <w:trPr>
          <w:jc w:val="center"/>
        </w:trPr>
        <w:tc>
          <w:tcPr>
            <w:tcW w:w="80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  <w:r w:rsidRPr="00513820"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  <w:t>Ogółem:</w:t>
            </w: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943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 w:cs="Times New Roman"/>
                <w:b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18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3820" w:rsidRPr="00513820" w:rsidRDefault="00513820" w:rsidP="0051382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</w:tbl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Cena jednostkowa zawiera wszystkie koszty i opłaty dodatkowe.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24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Wartość oferty brutto :………………………………………………………………………………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słownie zł. …………………………………………………………………………………………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>Miejscowość, data ……………………………………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  <w:t>..................................................................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24"/>
          <w:szCs w:val="20"/>
          <w:lang w:eastAsia="pl-PL"/>
        </w:rPr>
        <w:tab/>
      </w: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(Pieczęć i podpis osób wskazanych w dokumencie</w:t>
      </w:r>
    </w:p>
    <w:p w:rsidR="008F20A7" w:rsidRPr="005C3E32" w:rsidRDefault="008F20A7" w:rsidP="008F20A7">
      <w:pPr>
        <w:widowControl w:val="0"/>
        <w:suppressAutoHyphens/>
        <w:spacing w:after="0" w:line="240" w:lineRule="auto"/>
        <w:ind w:left="4248" w:firstLine="45"/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>uprawniającym do występowania w obrocie prawnym</w:t>
      </w:r>
    </w:p>
    <w:p w:rsidR="008F20A7" w:rsidRDefault="008F20A7" w:rsidP="001206DC">
      <w:pPr>
        <w:widowControl w:val="0"/>
        <w:suppressAutoHyphens/>
        <w:spacing w:after="0" w:line="240" w:lineRule="auto"/>
        <w:ind w:left="4248" w:firstLine="45"/>
      </w:pPr>
      <w:r w:rsidRPr="005C3E32">
        <w:rPr>
          <w:rFonts w:ascii="Thorndale" w:eastAsia="HG Mincho Light J" w:hAnsi="Thorndale" w:cs="Times New Roman"/>
          <w:color w:val="000000"/>
          <w:sz w:val="18"/>
          <w:szCs w:val="18"/>
          <w:lang w:eastAsia="pl-PL"/>
        </w:rPr>
        <w:t xml:space="preserve">               lub posiadających pełnomocnictwo)</w:t>
      </w:r>
    </w:p>
    <w:sectPr w:rsidR="008F20A7" w:rsidSect="00D26C6B">
      <w:footnotePr>
        <w:pos w:val="beneathText"/>
      </w:footnotePr>
      <w:pgSz w:w="11905" w:h="16837"/>
      <w:pgMar w:top="993" w:right="99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0A7"/>
    <w:rsid w:val="001206DC"/>
    <w:rsid w:val="004A774B"/>
    <w:rsid w:val="00513820"/>
    <w:rsid w:val="00525F71"/>
    <w:rsid w:val="008F20A7"/>
    <w:rsid w:val="00BC1C98"/>
    <w:rsid w:val="00C15D2C"/>
    <w:rsid w:val="00D633A6"/>
    <w:rsid w:val="00E82805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06FF"/>
  <w15:docId w15:val="{6B734A25-7CF9-4AE6-A5E3-22F9DF0F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0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7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8</cp:revision>
  <dcterms:created xsi:type="dcterms:W3CDTF">2019-01-24T06:21:00Z</dcterms:created>
  <dcterms:modified xsi:type="dcterms:W3CDTF">2019-12-17T12:28:00Z</dcterms:modified>
</cp:coreProperties>
</file>